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9B" w:rsidRDefault="00E2409B" w:rsidP="00E2409B">
      <w:pPr>
        <w:autoSpaceDE w:val="0"/>
        <w:autoSpaceDN w:val="0"/>
        <w:adjustRightInd w:val="0"/>
        <w:spacing w:after="0" w:line="240" w:lineRule="auto"/>
        <w:jc w:val="center"/>
        <w:rPr>
          <w:rFonts w:ascii="MrsEavesBold" w:hAnsi="MrsEavesBold" w:cs="MrsEavesBold"/>
          <w:b/>
          <w:bCs/>
          <w:sz w:val="32"/>
          <w:szCs w:val="32"/>
        </w:rPr>
      </w:pPr>
      <w:r>
        <w:rPr>
          <w:rFonts w:ascii="MrsEavesBold" w:hAnsi="MrsEavesBold" w:cs="MrsEavesBold"/>
          <w:b/>
          <w:bCs/>
          <w:sz w:val="32"/>
          <w:szCs w:val="32"/>
        </w:rPr>
        <w:t>Use of the Perimeter Trail, Secondary</w:t>
      </w:r>
    </w:p>
    <w:p w:rsidR="00E2409B" w:rsidRDefault="00E2409B" w:rsidP="00E2409B">
      <w:pPr>
        <w:autoSpaceDE w:val="0"/>
        <w:autoSpaceDN w:val="0"/>
        <w:adjustRightInd w:val="0"/>
        <w:spacing w:after="0" w:line="240" w:lineRule="auto"/>
        <w:jc w:val="center"/>
        <w:rPr>
          <w:rFonts w:ascii="MrsEavesBold" w:hAnsi="MrsEavesBold" w:cs="MrsEavesBold"/>
          <w:b/>
          <w:bCs/>
          <w:sz w:val="32"/>
          <w:szCs w:val="32"/>
        </w:rPr>
      </w:pPr>
      <w:r>
        <w:rPr>
          <w:rFonts w:ascii="MrsEavesBold" w:hAnsi="MrsEavesBold" w:cs="MrsEavesBold"/>
          <w:b/>
          <w:bCs/>
          <w:sz w:val="32"/>
          <w:szCs w:val="32"/>
        </w:rPr>
        <w:t>Trails and Fire Lanes</w:t>
      </w:r>
    </w:p>
    <w:p w:rsidR="009B4A4F" w:rsidRDefault="009B4A4F" w:rsidP="00E2409B">
      <w:pPr>
        <w:autoSpaceDE w:val="0"/>
        <w:autoSpaceDN w:val="0"/>
        <w:adjustRightInd w:val="0"/>
        <w:spacing w:after="0" w:line="240" w:lineRule="auto"/>
        <w:rPr>
          <w:rFonts w:ascii="MrsEavesBold" w:hAnsi="MrsEavesBold" w:cs="MrsEavesBold"/>
          <w:b/>
          <w:bCs/>
          <w:sz w:val="32"/>
          <w:szCs w:val="32"/>
        </w:rPr>
      </w:pP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r w:rsidRPr="009B4A4F">
        <w:rPr>
          <w:rFonts w:ascii="Times New Roman" w:hAnsi="Times New Roman" w:cs="Times New Roman"/>
          <w:sz w:val="24"/>
          <w:szCs w:val="24"/>
        </w:rPr>
        <w:t>The University of the South’s trails and recreational amenities are primarily for the use of the faculty, staff, and students</w:t>
      </w:r>
      <w:r w:rsidR="00F56BAE">
        <w:rPr>
          <w:rFonts w:ascii="Times New Roman" w:hAnsi="Times New Roman" w:cs="Times New Roman"/>
          <w:sz w:val="24"/>
          <w:szCs w:val="24"/>
        </w:rPr>
        <w:t xml:space="preserve"> of the University of the South. T</w:t>
      </w:r>
      <w:r w:rsidRPr="009B4A4F">
        <w:rPr>
          <w:rFonts w:ascii="Times New Roman" w:hAnsi="Times New Roman" w:cs="Times New Roman"/>
          <w:sz w:val="24"/>
          <w:szCs w:val="24"/>
        </w:rPr>
        <w:t>he University reserves the right to grant or deny permission to others who seek access to University property.</w:t>
      </w:r>
      <w:r w:rsidR="00F56BAE">
        <w:rPr>
          <w:rFonts w:ascii="Times New Roman" w:hAnsi="Times New Roman" w:cs="Times New Roman"/>
          <w:sz w:val="24"/>
          <w:szCs w:val="24"/>
        </w:rPr>
        <w:t xml:space="preserve"> All outside groups of 10 or greater must contact the University prior to use of property.  Please contact </w:t>
      </w:r>
      <w:hyperlink r:id="rId4" w:history="1">
        <w:r w:rsidR="00BC500A" w:rsidRPr="00AE6102">
          <w:rPr>
            <w:rStyle w:val="Hyperlink"/>
            <w:rFonts w:ascii="Times New Roman" w:hAnsi="Times New Roman" w:cs="Times New Roman"/>
            <w:sz w:val="24"/>
            <w:szCs w:val="24"/>
          </w:rPr>
          <w:t>domain@sewanee.edu</w:t>
        </w:r>
      </w:hyperlink>
      <w:r w:rsidR="00F56BAE">
        <w:rPr>
          <w:rFonts w:ascii="Times New Roman" w:hAnsi="Times New Roman" w:cs="Times New Roman"/>
          <w:sz w:val="24"/>
          <w:szCs w:val="24"/>
        </w:rPr>
        <w:t xml:space="preserve"> for more information.</w:t>
      </w: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r w:rsidRPr="009B4A4F">
        <w:rPr>
          <w:rFonts w:ascii="Times New Roman" w:hAnsi="Times New Roman" w:cs="Times New Roman"/>
          <w:sz w:val="24"/>
          <w:szCs w:val="24"/>
        </w:rPr>
        <w:t xml:space="preserve">Users must leave natural, historical, and archaeological items in place. Collecting natural or archaeological objects, or removing, defacing, or destroying any plant, animal, or mineral is prohibited. </w:t>
      </w: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r w:rsidRPr="009B4A4F">
        <w:rPr>
          <w:rFonts w:ascii="Times New Roman" w:hAnsi="Times New Roman" w:cs="Times New Roman"/>
          <w:sz w:val="24"/>
          <w:szCs w:val="24"/>
        </w:rPr>
        <w:t xml:space="preserve"> </w:t>
      </w: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r w:rsidRPr="009B4A4F">
        <w:rPr>
          <w:rFonts w:ascii="Times New Roman" w:hAnsi="Times New Roman" w:cs="Times New Roman"/>
          <w:b/>
          <w:bCs/>
          <w:sz w:val="24"/>
          <w:szCs w:val="24"/>
        </w:rPr>
        <w:t xml:space="preserve">Hiking: </w:t>
      </w:r>
      <w:r w:rsidRPr="009B4A4F">
        <w:rPr>
          <w:rFonts w:ascii="Times New Roman" w:hAnsi="Times New Roman" w:cs="Times New Roman"/>
          <w:bCs/>
          <w:sz w:val="24"/>
          <w:szCs w:val="24"/>
        </w:rPr>
        <w:t xml:space="preserve">Access to the trails is </w:t>
      </w:r>
      <w:r w:rsidRPr="009B4A4F">
        <w:rPr>
          <w:rFonts w:ascii="Times New Roman" w:hAnsi="Times New Roman" w:cs="Times New Roman"/>
          <w:sz w:val="24"/>
          <w:szCs w:val="24"/>
        </w:rPr>
        <w:t>from Green’s View, the Memorial Cross, University Gates,</w:t>
      </w: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r w:rsidRPr="009B4A4F">
        <w:rPr>
          <w:rFonts w:ascii="Times New Roman" w:hAnsi="Times New Roman" w:cs="Times New Roman"/>
          <w:sz w:val="24"/>
          <w:szCs w:val="24"/>
        </w:rPr>
        <w:t xml:space="preserve">Lake Cheston, Morgan’s Steep, </w:t>
      </w:r>
      <w:proofErr w:type="spellStart"/>
      <w:r w:rsidRPr="009B4A4F">
        <w:rPr>
          <w:rFonts w:ascii="Times New Roman" w:hAnsi="Times New Roman" w:cs="Times New Roman"/>
          <w:sz w:val="24"/>
          <w:szCs w:val="24"/>
        </w:rPr>
        <w:t>Brakefield</w:t>
      </w:r>
      <w:proofErr w:type="spellEnd"/>
      <w:r w:rsidRPr="009B4A4F">
        <w:rPr>
          <w:rFonts w:ascii="Times New Roman" w:hAnsi="Times New Roman" w:cs="Times New Roman"/>
          <w:sz w:val="24"/>
          <w:szCs w:val="24"/>
        </w:rPr>
        <w:t xml:space="preserve"> Road, and Downtown. The Perimeter Trail is marked with blue blazes while secondary trails are marked with white blazes. A double blaze indicates an intersection or sharp turn in the trail.</w:t>
      </w:r>
    </w:p>
    <w:p w:rsidR="00E2409B" w:rsidRPr="009B4A4F" w:rsidRDefault="00E2409B" w:rsidP="00E2409B">
      <w:pPr>
        <w:autoSpaceDE w:val="0"/>
        <w:autoSpaceDN w:val="0"/>
        <w:adjustRightInd w:val="0"/>
        <w:spacing w:after="0" w:line="240" w:lineRule="auto"/>
        <w:rPr>
          <w:rFonts w:ascii="Times New Roman" w:hAnsi="Times New Roman" w:cs="Times New Roman"/>
          <w:b/>
          <w:bCs/>
          <w:sz w:val="24"/>
          <w:szCs w:val="24"/>
        </w:rPr>
      </w:pP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r w:rsidRPr="009B4A4F">
        <w:rPr>
          <w:rFonts w:ascii="Times New Roman" w:hAnsi="Times New Roman" w:cs="Times New Roman"/>
          <w:b/>
          <w:bCs/>
          <w:sz w:val="24"/>
          <w:szCs w:val="24"/>
        </w:rPr>
        <w:t xml:space="preserve">Mountain Biking: </w:t>
      </w:r>
      <w:r w:rsidRPr="009B4A4F">
        <w:rPr>
          <w:rFonts w:ascii="Times New Roman" w:hAnsi="Times New Roman" w:cs="Times New Roman"/>
          <w:sz w:val="24"/>
          <w:szCs w:val="24"/>
        </w:rPr>
        <w:t xml:space="preserve">Mountain Biking is allowed on all trails and fire lanes except: the Perimeter trail in </w:t>
      </w:r>
      <w:proofErr w:type="spellStart"/>
      <w:r w:rsidRPr="009B4A4F">
        <w:rPr>
          <w:rFonts w:ascii="Times New Roman" w:hAnsi="Times New Roman" w:cs="Times New Roman"/>
          <w:sz w:val="24"/>
          <w:szCs w:val="24"/>
        </w:rPr>
        <w:t>Shakerag</w:t>
      </w:r>
      <w:proofErr w:type="spellEnd"/>
      <w:r w:rsidRPr="009B4A4F">
        <w:rPr>
          <w:rFonts w:ascii="Times New Roman" w:hAnsi="Times New Roman" w:cs="Times New Roman"/>
          <w:sz w:val="24"/>
          <w:szCs w:val="24"/>
        </w:rPr>
        <w:t xml:space="preserve"> Hollow, the Perimeter trail from Morgan’s Steep to the Memorial Cross, the Solomon’s Temple trail, and Bridal Veil Falls trail.</w:t>
      </w: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r w:rsidRPr="009B4A4F">
        <w:rPr>
          <w:rFonts w:ascii="Times New Roman" w:hAnsi="Times New Roman" w:cs="Times New Roman"/>
          <w:b/>
          <w:bCs/>
          <w:sz w:val="24"/>
          <w:szCs w:val="24"/>
        </w:rPr>
        <w:t xml:space="preserve">Horseback Riding: </w:t>
      </w:r>
      <w:r w:rsidRPr="009B4A4F">
        <w:rPr>
          <w:rFonts w:ascii="Times New Roman" w:hAnsi="Times New Roman" w:cs="Times New Roman"/>
          <w:bCs/>
          <w:sz w:val="24"/>
          <w:szCs w:val="24"/>
        </w:rPr>
        <w:t xml:space="preserve">Horseback riding outside of the University equestrian program is by permit only.  </w:t>
      </w:r>
      <w:r w:rsidRPr="009B4A4F">
        <w:rPr>
          <w:rFonts w:ascii="Times New Roman" w:hAnsi="Times New Roman" w:cs="Times New Roman"/>
          <w:sz w:val="24"/>
          <w:szCs w:val="24"/>
        </w:rPr>
        <w:t>Please visit</w:t>
      </w:r>
      <w:r w:rsidR="002969E5">
        <w:rPr>
          <w:rFonts w:ascii="Times New Roman" w:hAnsi="Times New Roman" w:cs="Times New Roman"/>
          <w:sz w:val="24"/>
          <w:szCs w:val="24"/>
        </w:rPr>
        <w:t>:</w:t>
      </w:r>
      <w:r w:rsidRPr="009B4A4F">
        <w:rPr>
          <w:rFonts w:ascii="Times New Roman" w:hAnsi="Times New Roman" w:cs="Times New Roman"/>
          <w:sz w:val="24"/>
          <w:szCs w:val="24"/>
        </w:rPr>
        <w:t xml:space="preserve"> </w:t>
      </w:r>
      <w:hyperlink r:id="rId5" w:history="1">
        <w:r w:rsidR="002969E5" w:rsidRPr="002969E5">
          <w:rPr>
            <w:rStyle w:val="Hyperlink"/>
          </w:rPr>
          <w:t>http://www.sewanee.edu/offices/oess/domain/recreation/horseback-riding/</w:t>
        </w:r>
      </w:hyperlink>
      <w:r w:rsidRPr="009B4A4F">
        <w:rPr>
          <w:rFonts w:ascii="Times New Roman" w:hAnsi="Times New Roman" w:cs="Times New Roman"/>
          <w:sz w:val="24"/>
          <w:szCs w:val="24"/>
        </w:rPr>
        <w:t xml:space="preserve"> for more permit information and list of approved trails.</w:t>
      </w:r>
    </w:p>
    <w:p w:rsidR="00E2409B" w:rsidRPr="009B4A4F" w:rsidRDefault="00E2409B" w:rsidP="00E2409B">
      <w:pPr>
        <w:autoSpaceDE w:val="0"/>
        <w:autoSpaceDN w:val="0"/>
        <w:adjustRightInd w:val="0"/>
        <w:spacing w:after="0" w:line="240" w:lineRule="auto"/>
        <w:rPr>
          <w:rFonts w:ascii="Times New Roman" w:hAnsi="Times New Roman" w:cs="Times New Roman"/>
          <w:b/>
          <w:bCs/>
          <w:sz w:val="24"/>
          <w:szCs w:val="24"/>
        </w:rPr>
      </w:pP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r w:rsidRPr="009B4A4F">
        <w:rPr>
          <w:rFonts w:ascii="Times New Roman" w:hAnsi="Times New Roman" w:cs="Times New Roman"/>
          <w:b/>
          <w:bCs/>
          <w:sz w:val="24"/>
          <w:szCs w:val="24"/>
        </w:rPr>
        <w:t xml:space="preserve">Motor Vehicles: </w:t>
      </w:r>
      <w:r w:rsidRPr="009B4A4F">
        <w:rPr>
          <w:rFonts w:ascii="Times New Roman" w:hAnsi="Times New Roman" w:cs="Times New Roman"/>
          <w:sz w:val="24"/>
          <w:szCs w:val="24"/>
        </w:rPr>
        <w:t>Motorized vehicles, including ATVs, are prohibited on all trails and fire lanes.</w:t>
      </w:r>
    </w:p>
    <w:p w:rsidR="00950F42" w:rsidRPr="009B4A4F" w:rsidRDefault="00950F42" w:rsidP="00E2409B">
      <w:pPr>
        <w:autoSpaceDE w:val="0"/>
        <w:autoSpaceDN w:val="0"/>
        <w:adjustRightInd w:val="0"/>
        <w:spacing w:after="0" w:line="240" w:lineRule="auto"/>
        <w:rPr>
          <w:rFonts w:ascii="Times New Roman" w:hAnsi="Times New Roman" w:cs="Times New Roman"/>
          <w:sz w:val="24"/>
          <w:szCs w:val="24"/>
        </w:rPr>
      </w:pP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r w:rsidRPr="009B4A4F">
        <w:rPr>
          <w:rFonts w:ascii="Times New Roman" w:hAnsi="Times New Roman" w:cs="Times New Roman"/>
          <w:b/>
          <w:bCs/>
          <w:sz w:val="24"/>
          <w:szCs w:val="24"/>
        </w:rPr>
        <w:t xml:space="preserve">Water: </w:t>
      </w:r>
      <w:r w:rsidRPr="009B4A4F">
        <w:rPr>
          <w:rFonts w:ascii="Times New Roman" w:hAnsi="Times New Roman" w:cs="Times New Roman"/>
          <w:sz w:val="24"/>
          <w:szCs w:val="24"/>
        </w:rPr>
        <w:t>Water taken from streams is not suitable for use unless boiled, purified, or treated with iodine tablets.</w:t>
      </w: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p>
    <w:p w:rsidR="00E2409B" w:rsidRPr="009B4A4F" w:rsidRDefault="00E2409B" w:rsidP="00E2409B">
      <w:pPr>
        <w:autoSpaceDE w:val="0"/>
        <w:autoSpaceDN w:val="0"/>
        <w:adjustRightInd w:val="0"/>
        <w:spacing w:after="0" w:line="240" w:lineRule="auto"/>
        <w:rPr>
          <w:rFonts w:ascii="Times New Roman" w:hAnsi="Times New Roman" w:cs="Times New Roman"/>
          <w:bCs/>
          <w:sz w:val="24"/>
          <w:szCs w:val="24"/>
        </w:rPr>
      </w:pPr>
      <w:r w:rsidRPr="009B4A4F">
        <w:rPr>
          <w:rFonts w:ascii="Times New Roman" w:hAnsi="Times New Roman" w:cs="Times New Roman"/>
          <w:b/>
          <w:bCs/>
          <w:sz w:val="24"/>
          <w:szCs w:val="24"/>
        </w:rPr>
        <w:t xml:space="preserve">Hunting is not allowed </w:t>
      </w:r>
      <w:r w:rsidRPr="009B4A4F">
        <w:rPr>
          <w:rFonts w:ascii="Times New Roman" w:hAnsi="Times New Roman" w:cs="Times New Roman"/>
          <w:bCs/>
          <w:sz w:val="24"/>
          <w:szCs w:val="24"/>
        </w:rPr>
        <w:t>exc</w:t>
      </w:r>
      <w:r w:rsidR="009B4A4F" w:rsidRPr="009B4A4F">
        <w:rPr>
          <w:rFonts w:ascii="Times New Roman" w:hAnsi="Times New Roman" w:cs="Times New Roman"/>
          <w:bCs/>
          <w:sz w:val="24"/>
          <w:szCs w:val="24"/>
        </w:rPr>
        <w:t xml:space="preserve">ept by personal invitation to </w:t>
      </w:r>
      <w:r w:rsidRPr="009B4A4F">
        <w:rPr>
          <w:rFonts w:ascii="Times New Roman" w:hAnsi="Times New Roman" w:cs="Times New Roman"/>
          <w:bCs/>
          <w:sz w:val="24"/>
          <w:szCs w:val="24"/>
        </w:rPr>
        <w:t xml:space="preserve">University sanctioned events.  Please visit </w:t>
      </w:r>
      <w:hyperlink r:id="rId6" w:history="1">
        <w:r w:rsidR="002969E5" w:rsidRPr="002969E5">
          <w:rPr>
            <w:rStyle w:val="Hyperlink"/>
          </w:rPr>
          <w:t>http://www.sewanee.edu/offices/oess/domain/ecosystem-management/deer-hunting/</w:t>
        </w:r>
      </w:hyperlink>
      <w:bookmarkStart w:id="0" w:name="_GoBack"/>
      <w:bookmarkEnd w:id="0"/>
      <w:r w:rsidRPr="009B4A4F">
        <w:rPr>
          <w:rFonts w:ascii="Times New Roman" w:hAnsi="Times New Roman" w:cs="Times New Roman"/>
          <w:bCs/>
          <w:sz w:val="24"/>
          <w:szCs w:val="24"/>
        </w:rPr>
        <w:t xml:space="preserve"> </w:t>
      </w:r>
      <w:r w:rsidRPr="009B4A4F">
        <w:rPr>
          <w:rFonts w:ascii="Times New Roman" w:hAnsi="Times New Roman" w:cs="Times New Roman"/>
          <w:sz w:val="24"/>
          <w:szCs w:val="24"/>
        </w:rPr>
        <w:t>for more information.</w:t>
      </w:r>
    </w:p>
    <w:p w:rsidR="00E2409B" w:rsidRPr="009B4A4F" w:rsidRDefault="00E2409B" w:rsidP="00E2409B">
      <w:pPr>
        <w:autoSpaceDE w:val="0"/>
        <w:autoSpaceDN w:val="0"/>
        <w:adjustRightInd w:val="0"/>
        <w:spacing w:after="0" w:line="240" w:lineRule="auto"/>
        <w:rPr>
          <w:rFonts w:ascii="Times New Roman" w:hAnsi="Times New Roman" w:cs="Times New Roman"/>
          <w:b/>
          <w:bCs/>
          <w:sz w:val="24"/>
          <w:szCs w:val="24"/>
        </w:rPr>
      </w:pPr>
    </w:p>
    <w:p w:rsidR="00E2409B" w:rsidRPr="009B4A4F" w:rsidRDefault="00E2409B" w:rsidP="00E2409B">
      <w:pPr>
        <w:autoSpaceDE w:val="0"/>
        <w:autoSpaceDN w:val="0"/>
        <w:adjustRightInd w:val="0"/>
        <w:spacing w:after="0" w:line="240" w:lineRule="auto"/>
        <w:rPr>
          <w:rFonts w:ascii="Times New Roman" w:hAnsi="Times New Roman" w:cs="Times New Roman"/>
          <w:b/>
          <w:bCs/>
          <w:sz w:val="24"/>
          <w:szCs w:val="24"/>
        </w:rPr>
      </w:pPr>
      <w:r w:rsidRPr="009B4A4F">
        <w:rPr>
          <w:rFonts w:ascii="Times New Roman" w:hAnsi="Times New Roman" w:cs="Times New Roman"/>
          <w:b/>
          <w:bCs/>
          <w:sz w:val="24"/>
          <w:szCs w:val="24"/>
        </w:rPr>
        <w:t>Safety Statement and Disclaimer</w:t>
      </w: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r w:rsidRPr="009B4A4F">
        <w:rPr>
          <w:rFonts w:ascii="Times New Roman" w:hAnsi="Times New Roman" w:cs="Times New Roman"/>
          <w:sz w:val="24"/>
          <w:szCs w:val="24"/>
        </w:rPr>
        <w:t>The Domain, like other natural areas, has steep, rough terrain and plants and animals that can be dangerous. Users should exercise caution in all recreation activities on the Domain, and they do so at their own risk.</w:t>
      </w:r>
    </w:p>
    <w:p w:rsidR="00E2409B" w:rsidRPr="009B4A4F" w:rsidRDefault="00E2409B" w:rsidP="00E2409B">
      <w:pPr>
        <w:autoSpaceDE w:val="0"/>
        <w:autoSpaceDN w:val="0"/>
        <w:adjustRightInd w:val="0"/>
        <w:spacing w:after="0" w:line="240" w:lineRule="auto"/>
        <w:rPr>
          <w:rFonts w:ascii="Times New Roman" w:hAnsi="Times New Roman" w:cs="Times New Roman"/>
          <w:sz w:val="24"/>
          <w:szCs w:val="24"/>
        </w:rPr>
      </w:pPr>
    </w:p>
    <w:p w:rsidR="00E2409B" w:rsidRDefault="00E2409B" w:rsidP="00E2409B">
      <w:pPr>
        <w:autoSpaceDE w:val="0"/>
        <w:autoSpaceDN w:val="0"/>
        <w:adjustRightInd w:val="0"/>
        <w:spacing w:after="0" w:line="240" w:lineRule="auto"/>
      </w:pPr>
      <w:r w:rsidRPr="009B4A4F">
        <w:rPr>
          <w:rFonts w:ascii="Times New Roman" w:hAnsi="Times New Roman" w:cs="Times New Roman"/>
          <w:b/>
          <w:bCs/>
          <w:sz w:val="24"/>
          <w:szCs w:val="24"/>
        </w:rPr>
        <w:t>The University of the South assumes no liability for accidents or injuries to users (or their property) of the Domain whether on or off trail.</w:t>
      </w:r>
    </w:p>
    <w:p w:rsidR="006D459D" w:rsidRDefault="006D459D"/>
    <w:sectPr w:rsidR="006D459D" w:rsidSect="0003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9B"/>
    <w:rsid w:val="002969E5"/>
    <w:rsid w:val="003963E0"/>
    <w:rsid w:val="006D459D"/>
    <w:rsid w:val="0079663A"/>
    <w:rsid w:val="00950F42"/>
    <w:rsid w:val="009B4A4F"/>
    <w:rsid w:val="00BC500A"/>
    <w:rsid w:val="00E2409B"/>
    <w:rsid w:val="00F37C41"/>
    <w:rsid w:val="00F56BAE"/>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6609"/>
  <w15:docId w15:val="{72AEAC37-9653-4BA5-9519-CB807BB3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wanee.edu/offices/oess/domain/ecosystem-management/deer-hunting/" TargetMode="External"/><Relationship Id="rId5" Type="http://schemas.openxmlformats.org/officeDocument/2006/relationships/hyperlink" Target="http://www.sewanee.edu/offices/oess/domain/recreation/horseback-riding/%20" TargetMode="External"/><Relationship Id="rId4" Type="http://schemas.openxmlformats.org/officeDocument/2006/relationships/hyperlink" Target="mailto:domain@sewan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Pierce</dc:creator>
  <cp:lastModifiedBy>Nate</cp:lastModifiedBy>
  <cp:revision>2</cp:revision>
  <dcterms:created xsi:type="dcterms:W3CDTF">2018-08-22T21:30:00Z</dcterms:created>
  <dcterms:modified xsi:type="dcterms:W3CDTF">2018-08-22T21:30:00Z</dcterms:modified>
</cp:coreProperties>
</file>